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8" w:rsidRDefault="002718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>Nr. _______/POCU_146587/CCD_IF/________</w:t>
      </w:r>
    </w:p>
    <w:p w:rsidR="008A4258" w:rsidRDefault="008A4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58" w:rsidRDefault="00271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CERERE DE ÎNSCRIERE </w:t>
      </w:r>
    </w:p>
    <w:p w:rsidR="008A4258" w:rsidRDefault="002718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258" w:rsidRDefault="00271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 IV – Coaching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predare-învățare-evaluare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context blended-learning</w:t>
      </w:r>
    </w:p>
    <w:p w:rsidR="008A4258" w:rsidRDefault="002718C9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acreditat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OME nr. 4740/19.08.2022 – 16 </w:t>
      </w:r>
      <w:proofErr w:type="spellStart"/>
      <w:r>
        <w:rPr>
          <w:rFonts w:ascii="Times New Roman" w:eastAsia="Times New Roman" w:hAnsi="Times New Roman" w:cs="Times New Roman"/>
        </w:rPr>
        <w:t>credite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profesionale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transferabile</w:t>
      </w:r>
      <w:proofErr w:type="spellEnd"/>
      <w:r>
        <w:rPr>
          <w:rFonts w:ascii="Times New Roman" w:eastAsia="Times New Roman" w:hAnsi="Times New Roman" w:cs="Times New Roman"/>
        </w:rPr>
        <w:t xml:space="preserve"> 64 ore (</w:t>
      </w:r>
      <w:proofErr w:type="spellStart"/>
      <w:r>
        <w:rPr>
          <w:rFonts w:ascii="Times New Roman" w:eastAsia="Times New Roman" w:hAnsi="Times New Roman" w:cs="Times New Roman"/>
        </w:rPr>
        <w:t>componenta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sincron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33 ore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componenta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asincron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</w:t>
      </w:r>
      <w:r>
        <w:rPr>
          <w:rFonts w:ascii="Times New Roman" w:eastAsia="Times New Roman" w:hAnsi="Times New Roman" w:cs="Times New Roman"/>
        </w:rPr>
        <w:t>31 ore)</w:t>
      </w:r>
    </w:p>
    <w:p w:rsidR="008A4258" w:rsidRDefault="002718C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implementat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proiectului</w:t>
      </w:r>
      <w:proofErr w:type="spellEnd"/>
      <w:r>
        <w:rPr>
          <w:rFonts w:ascii="Times New Roman" w:eastAsia="Times New Roman" w:hAnsi="Times New Roman" w:cs="Times New Roman"/>
        </w:rPr>
        <w:t xml:space="preserve"> POCU/904/6/25, cod SMIS 146587 - </w:t>
      </w:r>
      <w:proofErr w:type="spellStart"/>
      <w:r>
        <w:rPr>
          <w:rFonts w:ascii="Times New Roman" w:eastAsia="Times New Roman" w:hAnsi="Times New Roman" w:cs="Times New Roman"/>
          <w:i/>
        </w:rPr>
        <w:t>Profesionalizarea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carierei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didactice</w:t>
      </w:r>
      <w:proofErr w:type="spellEnd"/>
      <w:r>
        <w:rPr>
          <w:rFonts w:ascii="Times New Roman" w:eastAsia="Times New Roman" w:hAnsi="Times New Roman" w:cs="Times New Roman"/>
          <w:i/>
        </w:rPr>
        <w:t>-PRO</w:t>
      </w:r>
      <w:r>
        <w:rPr>
          <w:rFonts w:ascii="Times New Roman" w:eastAsia="Times New Roman" w:hAnsi="Times New Roman" w:cs="Times New Roman"/>
          <w:i/>
        </w:rPr>
        <w:t xml:space="preserve">F </w:t>
      </w:r>
    </w:p>
    <w:p w:rsidR="008A4258" w:rsidRDefault="00271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Furnizor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- </w:t>
      </w:r>
      <w:proofErr w:type="spellStart"/>
      <w:r>
        <w:rPr>
          <w:rFonts w:ascii="Times New Roman" w:eastAsia="Times New Roman" w:hAnsi="Times New Roman" w:cs="Times New Roman"/>
          <w:b/>
        </w:rPr>
        <w:t>Partener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P12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Corpului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Ilfov</w:t>
      </w:r>
      <w:proofErr w:type="spellEnd"/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inițiala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tatălui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A4258" w:rsidRDefault="008A4258">
      <w:pPr>
        <w:pBdr>
          <w:bottom w:val="single" w:sz="12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0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8A4258">
        <w:trPr>
          <w:trHeight w:val="179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4258" w:rsidRDefault="00271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CNP:</w:t>
            </w:r>
          </w:p>
        </w:tc>
        <w:tc>
          <w:tcPr>
            <w:tcW w:w="578" w:type="dxa"/>
            <w:tcBorders>
              <w:left w:val="single" w:sz="4" w:space="0" w:color="000000"/>
            </w:tcBorders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8A4258" w:rsidRDefault="008A4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</w:p>
    <w:p w:rsidR="008A4258" w:rsidRDefault="0027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8A4258" w:rsidRDefault="008A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</w:t>
      </w:r>
      <w:r w:rsidR="0013430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305"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3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305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305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2023-2024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singură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unitate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didactic are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încadrare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unită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ți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258" w:rsidRDefault="008A4258">
      <w:pPr>
        <w:pBdr>
          <w:bottom w:val="single" w:sz="12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Judeţ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/Sector: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desfășor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didactică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☐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☐ Rural</w:t>
      </w:r>
      <w:r>
        <w:rPr>
          <w:rFonts w:ascii="Times New Roman" w:eastAsia="Times New Roman" w:hAnsi="Times New Roman" w:cs="Times New Roman"/>
        </w:rPr>
        <w:t xml:space="preserve"> </w:t>
      </w: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Funcţia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didactică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258" w:rsidRDefault="008A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58" w:rsidRDefault="002718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Specializarea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(conform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8A4258" w:rsidRDefault="008A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predate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completează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gimnazial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liceal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încadrării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134305">
        <w:rPr>
          <w:rFonts w:ascii="Times New Roman" w:eastAsia="Times New Roman" w:hAnsi="Times New Roman" w:cs="Times New Roman"/>
          <w:i/>
          <w:sz w:val="24"/>
          <w:szCs w:val="24"/>
        </w:rPr>
        <w:t>3-2024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258" w:rsidRDefault="008A4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58" w:rsidRDefault="0027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Titular             ☐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Suplinitor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258" w:rsidRDefault="008A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258" w:rsidRDefault="0027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PROF IV – Coaching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predare-învățare-evaluare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context blended-learning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64 ore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componenta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sincron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- 33 de ore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componenta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asincron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- 31 de ore),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acreditat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OME nr.  4740/19.08.2022 cu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transferabile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POCU/904/6/25, cod SMIS 146587 -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Profesionalizarea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carierei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-PROF,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furnizor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Ilfov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P12.</w:t>
      </w:r>
    </w:p>
    <w:p w:rsidR="008A4258" w:rsidRDefault="008A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258" w:rsidRDefault="0027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A4258" w:rsidRDefault="008A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258" w:rsidRDefault="00271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</w:p>
    <w:p w:rsidR="008A4258" w:rsidRDefault="0027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sz w:val="24"/>
          <w:szCs w:val="24"/>
        </w:rPr>
        <w:t>țiun</w:t>
      </w:r>
      <w:r w:rsidR="00134305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305">
        <w:rPr>
          <w:rFonts w:ascii="Times New Roman" w:eastAsia="Times New Roman" w:hAnsi="Times New Roman" w:cs="Times New Roman"/>
          <w:sz w:val="24"/>
          <w:szCs w:val="24"/>
        </w:rPr>
        <w:t>finanțate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30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34305">
        <w:rPr>
          <w:rFonts w:ascii="Times New Roman" w:eastAsia="Times New Roman" w:hAnsi="Times New Roman" w:cs="Times New Roman"/>
          <w:sz w:val="24"/>
          <w:szCs w:val="24"/>
        </w:rPr>
        <w:t xml:space="preserve"> POCU 2014-</w:t>
      </w:r>
      <w:r>
        <w:rPr>
          <w:rFonts w:ascii="Times New Roman" w:eastAsia="Times New Roman" w:hAnsi="Times New Roman" w:cs="Times New Roman"/>
          <w:sz w:val="24"/>
          <w:szCs w:val="24"/>
        </w:rPr>
        <w:t>2020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A4258" w:rsidRDefault="0027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eliberată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tipizatului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258" w:rsidRDefault="0027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4258" w:rsidRDefault="00271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format A4;</w:t>
      </w:r>
    </w:p>
    <w:p w:rsidR="008A4258" w:rsidRDefault="00271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naștere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format A4;</w:t>
      </w:r>
    </w:p>
    <w:p w:rsidR="008A4258" w:rsidRDefault="00271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schimbare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format A4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A4258" w:rsidRDefault="00271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format A4 (diploma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absolvite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A4258" w:rsidRDefault="00271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REVISAL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salariaților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A4258" w:rsidRDefault="008A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258" w:rsidRDefault="008A4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258" w:rsidRDefault="002718C9">
      <w:pPr>
        <w:spacing w:after="0" w:line="360" w:lineRule="auto"/>
        <w:jc w:val="both"/>
        <w:rPr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 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</w:t>
      </w:r>
    </w:p>
    <w:sectPr w:rsidR="008A4258" w:rsidSect="008A4258">
      <w:headerReference w:type="default" r:id="rId8"/>
      <w:footerReference w:type="default" r:id="rId9"/>
      <w:pgSz w:w="11906" w:h="16838"/>
      <w:pgMar w:top="1021" w:right="567" w:bottom="907" w:left="1134" w:header="68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C9" w:rsidRDefault="002718C9" w:rsidP="008A4258">
      <w:pPr>
        <w:spacing w:after="0" w:line="240" w:lineRule="auto"/>
      </w:pPr>
      <w:r>
        <w:separator/>
      </w:r>
    </w:p>
  </w:endnote>
  <w:endnote w:type="continuationSeparator" w:id="0">
    <w:p w:rsidR="002718C9" w:rsidRDefault="002718C9" w:rsidP="008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58" w:rsidRDefault="008A42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16"/>
        <w:szCs w:val="16"/>
      </w:rPr>
    </w:pPr>
  </w:p>
  <w:tbl>
    <w:tblPr>
      <w:tblStyle w:val="a0"/>
      <w:tblW w:w="9037" w:type="dxa"/>
      <w:tblLayout w:type="fixed"/>
      <w:tblLook w:val="0400"/>
    </w:tblPr>
    <w:tblGrid>
      <w:gridCol w:w="1596"/>
      <w:gridCol w:w="7441"/>
    </w:tblGrid>
    <w:tr w:rsidR="008A4258">
      <w:trPr>
        <w:trHeight w:val="1423"/>
      </w:trPr>
      <w:tc>
        <w:tcPr>
          <w:tcW w:w="1596" w:type="dxa"/>
          <w:shd w:val="clear" w:color="auto" w:fill="auto"/>
        </w:tcPr>
        <w:p w:rsidR="008A4258" w:rsidRDefault="00271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868680" cy="868680"/>
                <wp:effectExtent l="0" t="0" r="0" b="0"/>
                <wp:docPr id="44" name="image3.jpg" descr="C:\Users\anca.petrache\AppData\Local\Microsoft\Windows\INetCache\Content.Outlook\2WHVTMVZ\IMG-20210603-WA000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anca.petrache\AppData\Local\Microsoft\Windows\INetCache\Content.Outlook\2WHVTMVZ\IMG-20210603-WA0009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shd w:val="clear" w:color="auto" w:fill="auto"/>
        </w:tcPr>
        <w:p w:rsidR="008A4258" w:rsidRDefault="008A4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</w:p>
        <w:p w:rsidR="008A4258" w:rsidRDefault="00271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Profesionalizarea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carierei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didactice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 xml:space="preserve"> - PROF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– ID 146587</w:t>
          </w:r>
        </w:p>
        <w:p w:rsidR="008A4258" w:rsidRDefault="002718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Proiect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cofinanțat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din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Fondul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Social European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prin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Programul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Operațional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Capital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Uman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2014-2020</w:t>
          </w:r>
        </w:p>
      </w:tc>
    </w:tr>
  </w:tbl>
  <w:p w:rsidR="008A4258" w:rsidRDefault="008A42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718C9">
      <w:rPr>
        <w:color w:val="000000"/>
      </w:rPr>
      <w:instrText>PAGE</w:instrText>
    </w:r>
    <w:r w:rsidR="00134305">
      <w:rPr>
        <w:color w:val="000000"/>
      </w:rPr>
      <w:fldChar w:fldCharType="separate"/>
    </w:r>
    <w:r w:rsidR="00134305">
      <w:rPr>
        <w:noProof/>
        <w:color w:val="000000"/>
      </w:rPr>
      <w:t>1</w:t>
    </w:r>
    <w:r>
      <w:rPr>
        <w:color w:val="000000"/>
      </w:rPr>
      <w:fldChar w:fldCharType="end"/>
    </w:r>
  </w:p>
  <w:p w:rsidR="008A4258" w:rsidRDefault="002718C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Cerere</w:t>
    </w:r>
    <w:proofErr w:type="spellEnd"/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de </w:t>
    </w: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înscriere</w:t>
    </w:r>
    <w:proofErr w:type="spellEnd"/>
  </w:p>
  <w:p w:rsidR="008A4258" w:rsidRDefault="002718C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proofErr w:type="gramStart"/>
    <w:r>
      <w:rPr>
        <w:rFonts w:ascii="Times New Roman" w:eastAsia="Times New Roman" w:hAnsi="Times New Roman" w:cs="Times New Roman"/>
        <w:b/>
        <w:sz w:val="16"/>
        <w:szCs w:val="16"/>
      </w:rPr>
      <w:t>pentru</w:t>
    </w:r>
    <w:proofErr w:type="spellEnd"/>
    <w:proofErr w:type="gram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programul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de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formare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continuă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acreditat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PROF IV – Coaching </w:t>
    </w: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în</w:t>
    </w:r>
    <w:proofErr w:type="spellEnd"/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procesul</w:t>
    </w:r>
    <w:proofErr w:type="spellEnd"/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de </w:t>
    </w: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predare-învățare-evaluare</w:t>
    </w:r>
    <w:proofErr w:type="spellEnd"/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16"/>
        <w:szCs w:val="16"/>
      </w:rPr>
      <w:t>în</w:t>
    </w:r>
    <w:proofErr w:type="spellEnd"/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context blended-learning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–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furnizor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CCD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Ilfov</w:t>
    </w:r>
    <w:proofErr w:type="spellEnd"/>
  </w:p>
  <w:p w:rsidR="008A4258" w:rsidRDefault="008A4258">
    <w:pPr>
      <w:spacing w:after="0"/>
      <w:rPr>
        <w:i/>
        <w:sz w:val="18"/>
        <w:szCs w:val="18"/>
      </w:rPr>
    </w:pPr>
  </w:p>
  <w:p w:rsidR="008A4258" w:rsidRDefault="008A42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C9" w:rsidRDefault="002718C9" w:rsidP="008A4258">
      <w:pPr>
        <w:spacing w:after="0" w:line="240" w:lineRule="auto"/>
      </w:pPr>
      <w:r>
        <w:separator/>
      </w:r>
    </w:p>
  </w:footnote>
  <w:footnote w:type="continuationSeparator" w:id="0">
    <w:p w:rsidR="002718C9" w:rsidRDefault="002718C9" w:rsidP="008A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58" w:rsidRDefault="00271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2700591</wp:posOffset>
          </wp:positionH>
          <wp:positionV relativeFrom="paragraph">
            <wp:posOffset>-401548</wp:posOffset>
          </wp:positionV>
          <wp:extent cx="1078992" cy="1225296"/>
          <wp:effectExtent l="0" t="0" r="0" b="0"/>
          <wp:wrapSquare wrapText="bothSides" distT="0" distB="0" distL="114300" distR="11430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-225170</wp:posOffset>
          </wp:positionV>
          <wp:extent cx="1014984" cy="825232"/>
          <wp:effectExtent l="0" t="0" r="0" b="0"/>
          <wp:wrapSquare wrapText="bothSides" distT="0" distB="0" distL="114300" distR="114300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984" cy="825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-225018</wp:posOffset>
          </wp:positionV>
          <wp:extent cx="914400" cy="914400"/>
          <wp:effectExtent l="0" t="0" r="0" b="0"/>
          <wp:wrapSquare wrapText="bothSides" distT="0" distB="0" distL="114300" distR="114300"/>
          <wp:docPr id="45" name="image2.png" descr="C:\Users\laura.gologan\Desktop\logo-IS-2014-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aura.gologan\Desktop\logo-IS-2014-202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4258" w:rsidRDefault="008A4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8A4258" w:rsidRDefault="008A4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8A4258" w:rsidRDefault="008A4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8A4258" w:rsidRDefault="008A4258">
    <w:pPr>
      <w:spacing w:after="0" w:line="240" w:lineRule="auto"/>
      <w:jc w:val="both"/>
      <w:rPr>
        <w:rFonts w:ascii="Times New Roman" w:eastAsia="Times New Roman" w:hAnsi="Times New Roman" w:cs="Times New Roman"/>
        <w:sz w:val="10"/>
        <w:szCs w:val="10"/>
      </w:rPr>
    </w:pPr>
  </w:p>
  <w:p w:rsidR="008A4258" w:rsidRDefault="002718C9">
    <w:pPr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Proiect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: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Profesionalizarea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carierei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didactice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- PROF  </w:t>
    </w:r>
  </w:p>
  <w:p w:rsidR="008A4258" w:rsidRDefault="002718C9">
    <w:pPr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Beneficiar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: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Ministerul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Educației</w:t>
    </w:r>
    <w:proofErr w:type="spellEnd"/>
  </w:p>
  <w:p w:rsidR="008A4258" w:rsidRDefault="002718C9">
    <w:pPr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Partener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P12 – Casa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Corpului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Didactic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Ilfov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</w:p>
  <w:p w:rsidR="008A4258" w:rsidRDefault="002718C9">
    <w:pPr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POCU/904/6/25/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Operațiune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6"/>
        <w:szCs w:val="16"/>
      </w:rPr>
      <w:t>compozită</w:t>
    </w:r>
    <w:proofErr w:type="spellEnd"/>
    <w:r>
      <w:rPr>
        <w:rFonts w:ascii="Times New Roman" w:eastAsia="Times New Roman" w:hAnsi="Times New Roman" w:cs="Times New Roman"/>
        <w:b/>
        <w:sz w:val="16"/>
        <w:szCs w:val="16"/>
      </w:rPr>
      <w:t xml:space="preserve"> OS 6.5, 6.6, cod SMIS 146587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302"/>
    <w:multiLevelType w:val="multilevel"/>
    <w:tmpl w:val="3FB0D5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58"/>
    <w:rsid w:val="00134305"/>
    <w:rsid w:val="002718C9"/>
    <w:rsid w:val="008A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93"/>
  </w:style>
  <w:style w:type="paragraph" w:styleId="Heading1">
    <w:name w:val="heading 1"/>
    <w:basedOn w:val="normal0"/>
    <w:next w:val="normal0"/>
    <w:rsid w:val="008A42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42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42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42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42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A42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4258"/>
  </w:style>
  <w:style w:type="paragraph" w:styleId="Title">
    <w:name w:val="Title"/>
    <w:basedOn w:val="Normal"/>
    <w:link w:val="TitleCha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TitleChar">
    <w:name w:val="Title Char"/>
    <w:basedOn w:val="DefaultParagraphFont"/>
    <w:link w:val="Title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rsid w:val="008A42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42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A42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jEcHOjpumPaIvgPct81C6n21NQ==">AMUW2mUnzK9A+z8x6WPoHbaZL4yce90VeT45wluDH8uPxXPnanMoYRBzuSAkwt2Tg/heHKdF7lXL4C3+BM5onHWsmOjIv5SQZI93o4Sq42XEg9JYHQr3P3E=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Deftones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ILIANA DUMITRESCU</cp:lastModifiedBy>
  <cp:revision>2</cp:revision>
  <dcterms:created xsi:type="dcterms:W3CDTF">2023-02-08T10:28:00Z</dcterms:created>
  <dcterms:modified xsi:type="dcterms:W3CDTF">2023-08-10T09:55:00Z</dcterms:modified>
</cp:coreProperties>
</file>